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fldChar w:fldCharType="begin"/>
      </w:r>
      <w:r>
        <w:instrText xml:space="preserve"> HYPERLINK "http://fpb.luzhai.gov.cn/uploadfiles/201708/17/2017081711440850482037.xlsx" \t "http://fpb.luzhai.gov.cn/doc/2017/08/17/_blank" \o "附件1：公开招聘扶贫信息员（兼档案员）岗位表.xlsx" </w:instrText>
      </w:r>
      <w: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年柳江区土博镇公开招聘编外工作人员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bookmarkEnd w:id="0"/>
    <w:p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报名号（招聘单位负责填写）：</w:t>
      </w:r>
    </w:p>
    <w:tbl>
      <w:tblPr>
        <w:tblStyle w:val="3"/>
        <w:tblW w:w="9828" w:type="dxa"/>
        <w:tblInd w:w="-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629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pacing w:val="30"/>
                <w:sz w:val="24"/>
                <w:szCs w:val="24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受过何种奖惩</w:t>
            </w:r>
          </w:p>
        </w:tc>
        <w:tc>
          <w:tcPr>
            <w:tcW w:w="7306" w:type="dxa"/>
            <w:gridSpan w:val="11"/>
            <w:vAlign w:val="center"/>
          </w:tcPr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学习经历（何年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何月至何年何月</w:t>
            </w:r>
          </w:p>
          <w:p>
            <w:pPr>
              <w:jc w:val="center"/>
              <w:rPr>
                <w:rFonts w:ascii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在何学校学习</w:t>
            </w: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220" w:rightChars="105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工作经历（何年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何月至何年何月</w:t>
            </w:r>
          </w:p>
          <w:p>
            <w:pPr>
              <w:jc w:val="center"/>
              <w:rPr>
                <w:rFonts w:ascii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在何单位</w:t>
            </w: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工作，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任何职务）</w:t>
            </w:r>
          </w:p>
        </w:tc>
        <w:tc>
          <w:tcPr>
            <w:tcW w:w="7306" w:type="dxa"/>
            <w:gridSpan w:val="11"/>
            <w:vAlign w:val="center"/>
          </w:tcPr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重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系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审核单位意见</w:t>
            </w:r>
          </w:p>
          <w:p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（招聘单位填写）</w:t>
            </w:r>
          </w:p>
        </w:tc>
        <w:tc>
          <w:tcPr>
            <w:tcW w:w="7306" w:type="dxa"/>
            <w:gridSpan w:val="11"/>
            <w:vAlign w:val="bottom"/>
          </w:tcPr>
          <w:p>
            <w:pPr>
              <w:wordWrap w:val="0"/>
              <w:jc w:val="righ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时间：年月日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1984" w:right="124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43538"/>
    <w:rsid w:val="000166C9"/>
    <w:rsid w:val="000A253D"/>
    <w:rsid w:val="000F6721"/>
    <w:rsid w:val="00182CC7"/>
    <w:rsid w:val="001D3D99"/>
    <w:rsid w:val="002131A4"/>
    <w:rsid w:val="00257922"/>
    <w:rsid w:val="002D4C2B"/>
    <w:rsid w:val="00386ABE"/>
    <w:rsid w:val="00396A95"/>
    <w:rsid w:val="003C2148"/>
    <w:rsid w:val="003F5D53"/>
    <w:rsid w:val="00421BC1"/>
    <w:rsid w:val="004347DF"/>
    <w:rsid w:val="00455F14"/>
    <w:rsid w:val="004D30CB"/>
    <w:rsid w:val="00510679"/>
    <w:rsid w:val="00542638"/>
    <w:rsid w:val="005B23B6"/>
    <w:rsid w:val="006A6E79"/>
    <w:rsid w:val="006E1A2C"/>
    <w:rsid w:val="00740075"/>
    <w:rsid w:val="00764C75"/>
    <w:rsid w:val="007B6BB3"/>
    <w:rsid w:val="007C2C16"/>
    <w:rsid w:val="008437E9"/>
    <w:rsid w:val="008D1D4A"/>
    <w:rsid w:val="008E126F"/>
    <w:rsid w:val="00A26881"/>
    <w:rsid w:val="00A45144"/>
    <w:rsid w:val="00A47BA2"/>
    <w:rsid w:val="00A66617"/>
    <w:rsid w:val="00AD1503"/>
    <w:rsid w:val="00AE04A5"/>
    <w:rsid w:val="00AE4E92"/>
    <w:rsid w:val="00B412F4"/>
    <w:rsid w:val="00B51D4F"/>
    <w:rsid w:val="00BA7FAB"/>
    <w:rsid w:val="00BC5A93"/>
    <w:rsid w:val="00BF0B9C"/>
    <w:rsid w:val="00C07DC0"/>
    <w:rsid w:val="00C11D87"/>
    <w:rsid w:val="00C642D6"/>
    <w:rsid w:val="00C8270A"/>
    <w:rsid w:val="00CF07D3"/>
    <w:rsid w:val="00D03F0A"/>
    <w:rsid w:val="00D80C47"/>
    <w:rsid w:val="00E21EAD"/>
    <w:rsid w:val="00E8642B"/>
    <w:rsid w:val="00EB6319"/>
    <w:rsid w:val="00F309AA"/>
    <w:rsid w:val="00F60DE0"/>
    <w:rsid w:val="05C43538"/>
    <w:rsid w:val="05D07441"/>
    <w:rsid w:val="0DE760D1"/>
    <w:rsid w:val="0F4272C1"/>
    <w:rsid w:val="12A30E52"/>
    <w:rsid w:val="12D51663"/>
    <w:rsid w:val="1763458E"/>
    <w:rsid w:val="18A2314A"/>
    <w:rsid w:val="1D8255B8"/>
    <w:rsid w:val="1DAA5F6D"/>
    <w:rsid w:val="1E9C19EF"/>
    <w:rsid w:val="1EBA6139"/>
    <w:rsid w:val="2598025F"/>
    <w:rsid w:val="26212213"/>
    <w:rsid w:val="28010FE7"/>
    <w:rsid w:val="29CB12B8"/>
    <w:rsid w:val="30DA127B"/>
    <w:rsid w:val="37E754C5"/>
    <w:rsid w:val="3F0508FE"/>
    <w:rsid w:val="3F2C47D6"/>
    <w:rsid w:val="41E76616"/>
    <w:rsid w:val="44D40D77"/>
    <w:rsid w:val="46F5791B"/>
    <w:rsid w:val="487B15F3"/>
    <w:rsid w:val="4A8F0B15"/>
    <w:rsid w:val="4A970DF2"/>
    <w:rsid w:val="4D5B669C"/>
    <w:rsid w:val="50E20B95"/>
    <w:rsid w:val="510E1295"/>
    <w:rsid w:val="51777346"/>
    <w:rsid w:val="517C1548"/>
    <w:rsid w:val="53467301"/>
    <w:rsid w:val="580A3DFE"/>
    <w:rsid w:val="5983503E"/>
    <w:rsid w:val="5A1C2A0B"/>
    <w:rsid w:val="5A510EC0"/>
    <w:rsid w:val="5C2D2142"/>
    <w:rsid w:val="5F5F631A"/>
    <w:rsid w:val="606054EF"/>
    <w:rsid w:val="638E0DA0"/>
    <w:rsid w:val="6593408F"/>
    <w:rsid w:val="66B27DC9"/>
    <w:rsid w:val="674753B3"/>
    <w:rsid w:val="683903A0"/>
    <w:rsid w:val="69EB383A"/>
    <w:rsid w:val="6BC6356F"/>
    <w:rsid w:val="6CA02C0D"/>
    <w:rsid w:val="6D535020"/>
    <w:rsid w:val="6E404229"/>
    <w:rsid w:val="7560704B"/>
    <w:rsid w:val="75D11BD1"/>
    <w:rsid w:val="764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4"/>
    <w:link w:val="2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317</Words>
  <Characters>1808</Characters>
  <Lines>0</Lines>
  <Paragraphs>0</Paragraphs>
  <TotalTime>13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2019-05-22T02:20:00Z</dcterms:created>
  <dc:creator>Administrator</dc:creator>
  <cp:lastModifiedBy>四分卫</cp:lastModifiedBy>
  <cp:lastPrinted>2018-04-16T02:27:00Z</cp:lastPrinted>
  <dcterms:modified xsi:type="dcterms:W3CDTF">2019-06-03T03:13:50Z</dcterms:modified>
  <dc:title>柳江区进德镇人民政府公开招聘编外人员公告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